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490" w:lineRule="exact"/>
        <w:rPr>
          <w:rFonts w:ascii="楷体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泉丰北办〔2025〕3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lang w:eastAsia="zh-CN"/>
        </w:rPr>
        <w:t>号                     签发人：</w:t>
      </w:r>
      <w:r>
        <w:rPr>
          <w:rFonts w:hint="eastAsia" w:ascii="楷体_GB2312" w:eastAsia="楷体_GB2312"/>
          <w:bCs/>
          <w:sz w:val="32"/>
          <w:szCs w:val="32"/>
          <w:lang w:eastAsia="zh-CN"/>
        </w:rPr>
        <w:t>黄丁山</w:t>
      </w:r>
    </w:p>
    <w:p>
      <w:pPr>
        <w:spacing w:line="490" w:lineRule="exact"/>
        <w:jc w:val="center"/>
        <w:rPr>
          <w:rFonts w:ascii="仿宋_GB2312" w:eastAsia="仿宋_GB2312"/>
          <w:bCs/>
          <w:sz w:val="32"/>
          <w:szCs w:val="32"/>
          <w:lang w:eastAsia="zh-CN"/>
        </w:rPr>
      </w:pPr>
    </w:p>
    <w:p>
      <w:pPr>
        <w:spacing w:line="490" w:lineRule="exact"/>
        <w:jc w:val="center"/>
        <w:rPr>
          <w:rFonts w:ascii="仿宋_GB2312" w:eastAsia="仿宋_GB2312"/>
          <w:bCs/>
          <w:sz w:val="32"/>
          <w:szCs w:val="32"/>
          <w:lang w:eastAsia="zh-CN"/>
        </w:rPr>
      </w:pPr>
    </w:p>
    <w:p>
      <w:pPr>
        <w:pStyle w:val="3"/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泉州市丰泽区人民政府北峰街道办事处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关于成立北峰街道招丰社区土地整治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项目用地领导小组成员的通知</w:t>
      </w:r>
    </w:p>
    <w:p>
      <w:pPr>
        <w:pStyle w:val="3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insoku/>
        <w:spacing w:line="579" w:lineRule="exact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街道相关股室、招丰社区：</w:t>
      </w:r>
    </w:p>
    <w:p>
      <w:pPr>
        <w:pStyle w:val="2"/>
        <w:kinsoku/>
        <w:spacing w:line="579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扎实推进街道土地综合整治工作，根据《区政府第一百六十次重点工作调度会议纪要》及相关文件规定，经研究，决定成立北峰街道招丰社区土地整治项目用地领导小组，负责协调土地整治用地保障工作，具体领导小组组成人员如下：</w:t>
      </w:r>
    </w:p>
    <w:p>
      <w:pPr>
        <w:pStyle w:val="2"/>
        <w:kinsoku/>
        <w:spacing w:line="579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长：黄丁山  街道党工委副书记、办事处主任</w:t>
      </w:r>
    </w:p>
    <w:p>
      <w:pPr>
        <w:pStyle w:val="2"/>
        <w:kinsoku/>
        <w:spacing w:line="579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副组长：黄双阳  街道人大工委主任</w:t>
      </w:r>
    </w:p>
    <w:p>
      <w:pPr>
        <w:pStyle w:val="2"/>
        <w:kinsoku/>
        <w:spacing w:line="579" w:lineRule="exact"/>
        <w:ind w:firstLine="1897" w:firstLineChars="593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杜伟雄  街道办事处副主任</w:t>
      </w:r>
    </w:p>
    <w:p>
      <w:pPr>
        <w:pStyle w:val="2"/>
        <w:kinsoku/>
        <w:spacing w:line="579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  员：林云亮  街道城建办主任</w:t>
      </w:r>
    </w:p>
    <w:p>
      <w:pPr>
        <w:pStyle w:val="2"/>
        <w:kinsoku/>
        <w:spacing w:line="579" w:lineRule="exact"/>
        <w:ind w:firstLine="1897" w:firstLineChars="593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翁旭毅  街道城市管理岗负责人</w:t>
      </w:r>
    </w:p>
    <w:p>
      <w:pPr>
        <w:pStyle w:val="2"/>
        <w:kinsoku/>
        <w:spacing w:line="579" w:lineRule="exact"/>
        <w:ind w:firstLine="1897" w:firstLineChars="593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杨泽华  街道人大工委办负责人</w:t>
      </w:r>
    </w:p>
    <w:p>
      <w:pPr>
        <w:pStyle w:val="2"/>
        <w:kinsoku/>
        <w:spacing w:line="579" w:lineRule="exact"/>
        <w:ind w:firstLine="1920" w:firstLineChars="6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李银怀  招丰社区党总支书记、居委会主任</w:t>
      </w:r>
    </w:p>
    <w:p>
      <w:pPr>
        <w:pStyle w:val="2"/>
        <w:kinsoku/>
        <w:spacing w:line="579" w:lineRule="exact"/>
        <w:ind w:firstLine="1920" w:firstLineChars="6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林振胜  招丰社区党总支副书记</w:t>
      </w:r>
    </w:p>
    <w:p>
      <w:pPr>
        <w:pStyle w:val="2"/>
        <w:kinsoku/>
        <w:spacing w:line="579" w:lineRule="exact"/>
        <w:ind w:firstLine="1920" w:firstLineChars="6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林淑婷  街道财政所工作人员</w:t>
      </w:r>
    </w:p>
    <w:p>
      <w:pPr>
        <w:pStyle w:val="2"/>
        <w:kinsoku/>
        <w:spacing w:line="579" w:lineRule="exact"/>
        <w:ind w:firstLine="1920" w:firstLineChars="6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蔡昭伊  街道企业办工作人员</w:t>
      </w:r>
    </w:p>
    <w:p>
      <w:pPr>
        <w:pStyle w:val="2"/>
        <w:kinsoku/>
        <w:spacing w:line="579" w:lineRule="exact"/>
        <w:ind w:firstLine="1920" w:firstLineChars="6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潘莹莹  街道宣教办工作人员</w:t>
      </w:r>
    </w:p>
    <w:p>
      <w:pPr>
        <w:pStyle w:val="2"/>
        <w:kinsoku/>
        <w:spacing w:line="579" w:lineRule="exact"/>
        <w:ind w:firstLine="1920" w:firstLineChars="6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连雅萍  街道财政所工作人员</w:t>
      </w:r>
    </w:p>
    <w:p>
      <w:pPr>
        <w:pStyle w:val="2"/>
        <w:kinsoku/>
        <w:spacing w:line="579" w:lineRule="exact"/>
        <w:ind w:firstLine="1920" w:firstLineChars="6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周春玲  街道土地所工作人员</w:t>
      </w:r>
    </w:p>
    <w:p>
      <w:pPr>
        <w:pStyle w:val="3"/>
        <w:spacing w:line="579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领导小组下设办公室，办公室设在街道土地所，承担领导小组日常工作，负责做好统筹协调、工作指导、跟踪推进等工作。领导小组成员部门根据工作职责做好相关工作。</w:t>
      </w:r>
    </w:p>
    <w:p>
      <w:pPr>
        <w:pStyle w:val="3"/>
        <w:spacing w:line="579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spacing w:line="579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spacing w:line="579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spacing w:line="579" w:lineRule="exact"/>
        <w:jc w:val="righ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泉州市丰泽区人民政府北峰街道办事处</w:t>
      </w:r>
    </w:p>
    <w:p>
      <w:pPr>
        <w:pStyle w:val="3"/>
        <w:spacing w:line="579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2025月7月13日</w:t>
      </w:r>
    </w:p>
    <w:p>
      <w:pPr>
        <w:pStyle w:val="3"/>
        <w:spacing w:line="579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>
      <w:pPr>
        <w:spacing w:line="550" w:lineRule="exact"/>
        <w:rPr>
          <w:rFonts w:ascii="仿宋_GB2312" w:eastAsia="仿宋_GB2312"/>
          <w:sz w:val="32"/>
          <w:szCs w:val="32"/>
          <w:lang w:eastAsia="zh-CN"/>
        </w:rPr>
      </w:pPr>
    </w:p>
    <w:p>
      <w:pPr>
        <w:spacing w:line="100" w:lineRule="exact"/>
        <w:rPr>
          <w:rFonts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                                           </w:t>
      </w:r>
    </w:p>
    <w:p>
      <w:pPr>
        <w:spacing w:line="490" w:lineRule="exac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 北峰街道党政综合办公室                      2025年7月13日印发</w:t>
      </w:r>
    </w:p>
    <w:p>
      <w:pPr>
        <w:spacing w:line="100" w:lineRule="exact"/>
        <w:rPr>
          <w:rFonts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                                               </w:t>
      </w:r>
    </w:p>
    <w:sectPr>
      <w:footerReference r:id="rId3" w:type="default"/>
      <w:footerReference r:id="rId4" w:type="even"/>
      <w:pgSz w:w="11906" w:h="16838"/>
      <w:pgMar w:top="1985" w:right="1474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856868"/>
      <w:docPartObj>
        <w:docPartGallery w:val="AutoText"/>
      </w:docPartObj>
    </w:sdtPr>
    <w:sdtContent>
      <w:p>
        <w:pPr>
          <w:pStyle w:val="4"/>
          <w:jc w:val="right"/>
          <w:rPr>
            <w:rFonts w:hint="eastAsia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856873"/>
      <w:docPartObj>
        <w:docPartGallery w:val="AutoText"/>
      </w:docPartObj>
    </w:sdtPr>
    <w:sdtContent>
      <w:p>
        <w:pPr>
          <w:pStyle w:val="4"/>
          <w:rPr>
            <w:rFonts w:hint="eastAsia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2 -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YxNGNhYjNlYTBhMmE3Y2QzNjU1YTFlMjQzNjExMWIifQ=="/>
    <w:docVar w:name="KSO_WPS_MARK_KEY" w:val="cacf0aa2-243c-4ab1-a4e2-5eefbc1bb52c"/>
  </w:docVars>
  <w:rsids>
    <w:rsidRoot w:val="692D6313"/>
    <w:rsid w:val="00006080"/>
    <w:rsid w:val="00137A5F"/>
    <w:rsid w:val="006A7959"/>
    <w:rsid w:val="00D11179"/>
    <w:rsid w:val="00E43865"/>
    <w:rsid w:val="024A0D86"/>
    <w:rsid w:val="085B6836"/>
    <w:rsid w:val="09F77876"/>
    <w:rsid w:val="0D7EF0E1"/>
    <w:rsid w:val="1557566D"/>
    <w:rsid w:val="1B4E1C50"/>
    <w:rsid w:val="1CE44B96"/>
    <w:rsid w:val="24360B1B"/>
    <w:rsid w:val="3DBF44AE"/>
    <w:rsid w:val="3DF97B7A"/>
    <w:rsid w:val="3EB72DC3"/>
    <w:rsid w:val="403A6686"/>
    <w:rsid w:val="40FF1A50"/>
    <w:rsid w:val="41506D4C"/>
    <w:rsid w:val="42DA6F3F"/>
    <w:rsid w:val="44AC3606"/>
    <w:rsid w:val="48A844D6"/>
    <w:rsid w:val="4BFF2B16"/>
    <w:rsid w:val="4D41100D"/>
    <w:rsid w:val="4E973556"/>
    <w:rsid w:val="4EEF1FC2"/>
    <w:rsid w:val="4F3D590F"/>
    <w:rsid w:val="504E1B50"/>
    <w:rsid w:val="505C1835"/>
    <w:rsid w:val="5AAB1FD7"/>
    <w:rsid w:val="5DB26153"/>
    <w:rsid w:val="5DE8638D"/>
    <w:rsid w:val="62AB5314"/>
    <w:rsid w:val="63475307"/>
    <w:rsid w:val="65A441C0"/>
    <w:rsid w:val="67B45777"/>
    <w:rsid w:val="692D6313"/>
    <w:rsid w:val="6D705C5E"/>
    <w:rsid w:val="724F7DFA"/>
    <w:rsid w:val="72710AD1"/>
    <w:rsid w:val="73B9D5CD"/>
    <w:rsid w:val="75740B90"/>
    <w:rsid w:val="75B666DB"/>
    <w:rsid w:val="7756893C"/>
    <w:rsid w:val="7A6073D9"/>
    <w:rsid w:val="7A807CC3"/>
    <w:rsid w:val="7ADBD7D6"/>
    <w:rsid w:val="7D252912"/>
    <w:rsid w:val="7DFFBF76"/>
    <w:rsid w:val="7F365EB3"/>
    <w:rsid w:val="7F738A90"/>
    <w:rsid w:val="9BFBA7CB"/>
    <w:rsid w:val="BE79D712"/>
    <w:rsid w:val="BFF4339A"/>
    <w:rsid w:val="CFDE9C01"/>
    <w:rsid w:val="D2174FC8"/>
    <w:rsid w:val="DBBFA026"/>
    <w:rsid w:val="EEFCA725"/>
    <w:rsid w:val="F6B31502"/>
    <w:rsid w:val="F6EFFB23"/>
    <w:rsid w:val="F77FF3A6"/>
    <w:rsid w:val="FA3776A9"/>
    <w:rsid w:val="FF9FB63D"/>
    <w:rsid w:val="FFDBCC34"/>
    <w:rsid w:val="FFFAE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/>
      <w:sz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Char"/>
    <w:basedOn w:val="8"/>
    <w:link w:val="4"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471</Words>
  <Characters>243</Characters>
  <Lines>2</Lines>
  <Paragraphs>1</Paragraphs>
  <TotalTime>5</TotalTime>
  <ScaleCrop>false</ScaleCrop>
  <LinksUpToDate>false</LinksUpToDate>
  <CharactersWithSpaces>713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2024-05-24T08:45:00Z</dcterms:created>
  <dc:creator>Admin</dc:creator>
  <cp:lastModifiedBy>user</cp:lastModifiedBy>
  <cp:lastPrinted>2025-08-05T09:01:00Z</cp:lastPrinted>
  <dcterms:modified xsi:type="dcterms:W3CDTF">2026-01-28T11:14:20Z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7CD30C725CE77738696BD56651B2CBFA</vt:lpwstr>
  </property>
</Properties>
</file>